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DAF" w:rsidRPr="003D4969" w:rsidRDefault="003D4969" w:rsidP="00EC3DA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D4969">
        <w:rPr>
          <w:rFonts w:ascii="Times New Roman" w:hAnsi="Times New Roman" w:cs="Times New Roman"/>
          <w:sz w:val="28"/>
          <w:szCs w:val="28"/>
        </w:rPr>
        <w:t>13. Стандарты социальных услуг, предоставляемых детям, нуждающихся в социальной помощи и (или) реабилитации, в стационарной форме временного проживания.</w:t>
      </w:r>
    </w:p>
    <w:p w:rsidR="00EC3DAF" w:rsidRPr="003D4969" w:rsidRDefault="00EC3DAF" w:rsidP="00EC3DA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3DAF" w:rsidRPr="003D4969" w:rsidRDefault="00EC3DAF" w:rsidP="00EC3DA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5134" w:type="dxa"/>
        <w:tblLook w:val="04A0"/>
      </w:tblPr>
      <w:tblGrid>
        <w:gridCol w:w="916"/>
        <w:gridCol w:w="6976"/>
        <w:gridCol w:w="7242"/>
      </w:tblGrid>
      <w:tr w:rsidR="00EC3DAF" w:rsidRPr="003D4969" w:rsidTr="006B7277">
        <w:tc>
          <w:tcPr>
            <w:tcW w:w="773" w:type="dxa"/>
          </w:tcPr>
          <w:p w:rsidR="00EC3DAF" w:rsidRPr="003D4969" w:rsidRDefault="00EC3DAF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47" w:type="dxa"/>
          </w:tcPr>
          <w:p w:rsidR="00EC3DAF" w:rsidRPr="003D4969" w:rsidRDefault="00EC3DAF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Наименование социальной услуги</w:t>
            </w:r>
          </w:p>
        </w:tc>
        <w:tc>
          <w:tcPr>
            <w:tcW w:w="7314" w:type="dxa"/>
          </w:tcPr>
          <w:p w:rsidR="00EC3DAF" w:rsidRPr="003D4969" w:rsidRDefault="00EC3DAF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Показатели качества, оценка результатов предоставления социальной услуги, условия предоставления социальной услуги</w:t>
            </w:r>
          </w:p>
        </w:tc>
      </w:tr>
      <w:tr w:rsidR="00EC3DAF" w:rsidRPr="003D4969" w:rsidTr="006B7277">
        <w:tc>
          <w:tcPr>
            <w:tcW w:w="773" w:type="dxa"/>
          </w:tcPr>
          <w:p w:rsidR="00EC3DAF" w:rsidRPr="003D4969" w:rsidRDefault="00EC3DAF" w:rsidP="00F8629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47" w:type="dxa"/>
          </w:tcPr>
          <w:p w:rsidR="00EC3DAF" w:rsidRPr="003D4969" w:rsidRDefault="00EC3DAF" w:rsidP="00F862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Социально-бытовые услуги</w:t>
            </w:r>
          </w:p>
        </w:tc>
        <w:tc>
          <w:tcPr>
            <w:tcW w:w="7314" w:type="dxa"/>
          </w:tcPr>
          <w:p w:rsidR="00EC3DAF" w:rsidRPr="003D4969" w:rsidRDefault="00EC3DAF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AEF" w:rsidRPr="003D4969" w:rsidTr="006B7277">
        <w:tc>
          <w:tcPr>
            <w:tcW w:w="773" w:type="dxa"/>
          </w:tcPr>
          <w:p w:rsidR="000D3AEF" w:rsidRPr="003D4969" w:rsidRDefault="000D3AEF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047" w:type="dxa"/>
          </w:tcPr>
          <w:p w:rsidR="000D3AEF" w:rsidRPr="003D4969" w:rsidRDefault="000D3AEF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Предоставление площади жилых помещений согласно утвержденным нормативам</w:t>
            </w:r>
          </w:p>
        </w:tc>
        <w:tc>
          <w:tcPr>
            <w:tcW w:w="7314" w:type="dxa"/>
          </w:tcPr>
          <w:p w:rsidR="000D3AEF" w:rsidRPr="003D4969" w:rsidRDefault="000D3AEF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Помещения для проживания должны быть обеспечены всеми средствами коммунально-бытового обслуживания и соответствовать санитарно-гигиеническим нормам</w:t>
            </w:r>
          </w:p>
        </w:tc>
      </w:tr>
      <w:tr w:rsidR="006F2D17" w:rsidRPr="003D4969" w:rsidTr="006B7277">
        <w:tc>
          <w:tcPr>
            <w:tcW w:w="773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047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Обеспечение мебелью согласно утвержденным нормативам</w:t>
            </w:r>
          </w:p>
        </w:tc>
        <w:tc>
          <w:tcPr>
            <w:tcW w:w="7314" w:type="dxa"/>
          </w:tcPr>
          <w:p w:rsidR="006F2D17" w:rsidRPr="003D4969" w:rsidRDefault="006F2D1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Мебель должна отвечать гигиеническим требованиям, требованиям безопасности, в т.ч. противопожарной, соответствовать физическому состоянию и возрасту получателя социальных услуг</w:t>
            </w:r>
          </w:p>
        </w:tc>
      </w:tr>
      <w:tr w:rsidR="006F2D17" w:rsidRPr="003D4969" w:rsidTr="006B7277">
        <w:tc>
          <w:tcPr>
            <w:tcW w:w="773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047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Обеспечение мягким инвентарем (одеждой, обувью, нательным бельем и постельными принадлежностями) согласно утвержденным нормативам:</w:t>
            </w:r>
          </w:p>
        </w:tc>
        <w:tc>
          <w:tcPr>
            <w:tcW w:w="7314" w:type="dxa"/>
          </w:tcPr>
          <w:p w:rsidR="006F2D17" w:rsidRPr="003D4969" w:rsidRDefault="006F2D1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D17" w:rsidRPr="003D4969" w:rsidTr="006B7277">
        <w:tc>
          <w:tcPr>
            <w:tcW w:w="773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7047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верхней и нижней одеждой в соответствии с сезоном, ростом и размером</w:t>
            </w:r>
          </w:p>
        </w:tc>
        <w:tc>
          <w:tcPr>
            <w:tcW w:w="7314" w:type="dxa"/>
          </w:tcPr>
          <w:p w:rsidR="006F2D17" w:rsidRPr="003D4969" w:rsidRDefault="006F2D1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Одежда должна отвечать гигиеническим нормам и требованиям и предоставляться в соответствии с сезоном, ростом и размером получателя социальных услуг</w:t>
            </w:r>
          </w:p>
        </w:tc>
      </w:tr>
      <w:tr w:rsidR="006F2D17" w:rsidRPr="003D4969" w:rsidTr="006B7277">
        <w:tc>
          <w:tcPr>
            <w:tcW w:w="773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7047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обувью домашней, уличной в соответствии с сезоном и размером</w:t>
            </w:r>
          </w:p>
        </w:tc>
        <w:tc>
          <w:tcPr>
            <w:tcW w:w="7314" w:type="dxa"/>
          </w:tcPr>
          <w:p w:rsidR="006F2D17" w:rsidRPr="003D4969" w:rsidRDefault="006F2D1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Обувь должна отвечать гигиеническим нормам и требованиям и предоставляться в соответствии с сезоном, ростом и размером получателя социальных услуг</w:t>
            </w:r>
          </w:p>
        </w:tc>
      </w:tr>
      <w:tr w:rsidR="006F2D17" w:rsidRPr="003D4969" w:rsidTr="006B7277">
        <w:tc>
          <w:tcPr>
            <w:tcW w:w="773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7047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нательным бельем</w:t>
            </w:r>
          </w:p>
        </w:tc>
        <w:tc>
          <w:tcPr>
            <w:tcW w:w="7314" w:type="dxa"/>
          </w:tcPr>
          <w:p w:rsidR="006F2D17" w:rsidRPr="003D4969" w:rsidRDefault="006F2D1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Нательное белье должно отвечать гигиеническим нормам и требованиям и предоставляться в соответствии с ростом и размером получателя социальных услуг</w:t>
            </w:r>
          </w:p>
        </w:tc>
      </w:tr>
      <w:tr w:rsidR="00C91BE7" w:rsidRPr="003D4969" w:rsidTr="006B7277">
        <w:tc>
          <w:tcPr>
            <w:tcW w:w="773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  <w:tc>
          <w:tcPr>
            <w:tcW w:w="7047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постельными принадлежностями (гражданам,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частично утратившим и сохранившим способность к самообслуживанию)</w:t>
            </w:r>
          </w:p>
        </w:tc>
        <w:tc>
          <w:tcPr>
            <w:tcW w:w="7314" w:type="dxa"/>
          </w:tcPr>
          <w:p w:rsidR="00C91BE7" w:rsidRPr="003D4969" w:rsidRDefault="00C91BE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Постельные принадлежности должны отвечать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гигиеническим нормам и требованиям</w:t>
            </w:r>
          </w:p>
        </w:tc>
      </w:tr>
      <w:tr w:rsidR="00C91BE7" w:rsidRPr="003D4969" w:rsidTr="006B7277">
        <w:tc>
          <w:tcPr>
            <w:tcW w:w="773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7047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питанием</w:t>
            </w:r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утвержденным нормативам</w:t>
            </w:r>
          </w:p>
        </w:tc>
        <w:tc>
          <w:tcPr>
            <w:tcW w:w="7314" w:type="dxa"/>
          </w:tcPr>
          <w:p w:rsidR="00C91BE7" w:rsidRPr="003D4969" w:rsidRDefault="00C91BE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Питание, предоставляемое в организациях социального обслуживания, должно быть приготовлено из доброкачественных продуктов, удовлетворять потребности получателей социальных услуг по калорийности, соответствовать установленным нормам питания, санитарно-гигиеническим требованиям и предоставлено с учетом состояния здоровья получателей социальных услуг</w:t>
            </w:r>
          </w:p>
        </w:tc>
      </w:tr>
      <w:tr w:rsidR="00C91BE7" w:rsidRPr="003D4969" w:rsidTr="006B7277">
        <w:tc>
          <w:tcPr>
            <w:tcW w:w="773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047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Прием и обеспечение хранения личных вещей и ценностей</w:t>
            </w:r>
          </w:p>
        </w:tc>
        <w:tc>
          <w:tcPr>
            <w:tcW w:w="7314" w:type="dxa"/>
          </w:tcPr>
          <w:p w:rsidR="00C91BE7" w:rsidRPr="003D4969" w:rsidRDefault="00C91BE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хранения личных вещей и ценностей</w:t>
            </w:r>
          </w:p>
        </w:tc>
      </w:tr>
      <w:tr w:rsidR="00C91BE7" w:rsidRPr="003D4969" w:rsidTr="006B7277">
        <w:tc>
          <w:tcPr>
            <w:tcW w:w="773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047" w:type="dxa"/>
          </w:tcPr>
          <w:p w:rsidR="00C91BE7" w:rsidRPr="003D4969" w:rsidRDefault="00C91BE7" w:rsidP="00C91BE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Оказание социально-бытовых услуг индивидуально обслуживающего и гигиенического характера с учетом состояния здоровья получателя социальных услуг (в том числе стрижка волос, замена постельног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 белья,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предметов личной гигиены):</w:t>
            </w:r>
          </w:p>
        </w:tc>
        <w:tc>
          <w:tcPr>
            <w:tcW w:w="7314" w:type="dxa"/>
          </w:tcPr>
          <w:p w:rsidR="00C91BE7" w:rsidRPr="003D4969" w:rsidRDefault="00C91BE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BE7" w:rsidRPr="003D4969" w:rsidTr="006B7277">
        <w:tc>
          <w:tcPr>
            <w:tcW w:w="773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1.6.1</w:t>
            </w:r>
          </w:p>
        </w:tc>
        <w:tc>
          <w:tcPr>
            <w:tcW w:w="7047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одевание и раздевание</w:t>
            </w:r>
          </w:p>
        </w:tc>
        <w:tc>
          <w:tcPr>
            <w:tcW w:w="7314" w:type="dxa"/>
          </w:tcPr>
          <w:p w:rsidR="00C91BE7" w:rsidRPr="003D4969" w:rsidRDefault="00C91BE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без причинения какого-либо вреда здоровью, физических или моральных страданий и неудобств. При оказании услуги необходима особая корректность обслуживающего персонала по отношению к получателю социальных услуг</w:t>
            </w:r>
          </w:p>
        </w:tc>
      </w:tr>
      <w:tr w:rsidR="00C91BE7" w:rsidRPr="003D4969" w:rsidTr="006B7277">
        <w:tc>
          <w:tcPr>
            <w:tcW w:w="773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1.6.2</w:t>
            </w:r>
          </w:p>
        </w:tc>
        <w:tc>
          <w:tcPr>
            <w:tcW w:w="7047" w:type="dxa"/>
          </w:tcPr>
          <w:p w:rsidR="00C91BE7" w:rsidRPr="003D4969" w:rsidRDefault="00C91BE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стрижка волос</w:t>
            </w:r>
          </w:p>
        </w:tc>
        <w:tc>
          <w:tcPr>
            <w:tcW w:w="7314" w:type="dxa"/>
          </w:tcPr>
          <w:p w:rsidR="00D155BA" w:rsidRPr="003D4969" w:rsidRDefault="00D155BA" w:rsidP="00D155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Стрижка волос осуществляется квалифицированным специалистом с соблюдением соответствующих санитарно-гигиенических норм и правил.</w:t>
            </w:r>
          </w:p>
          <w:p w:rsidR="00C91BE7" w:rsidRPr="003D4969" w:rsidRDefault="00D155BA" w:rsidP="00D155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Услуга предоставляется с соблюдением требований безопасности, без причинения вреда здоровью, физических или моральных страданий и неудобств. При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оказании услуги необходима особая корректность обслуживающего персонала по отношению к получателю социальных услуг</w:t>
            </w:r>
          </w:p>
        </w:tc>
      </w:tr>
      <w:tr w:rsidR="00D155BA" w:rsidRPr="003D4969" w:rsidTr="006B7277">
        <w:tc>
          <w:tcPr>
            <w:tcW w:w="773" w:type="dxa"/>
          </w:tcPr>
          <w:p w:rsidR="00D155BA" w:rsidRPr="003D4969" w:rsidRDefault="00D155B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1.6.3</w:t>
            </w:r>
          </w:p>
        </w:tc>
        <w:tc>
          <w:tcPr>
            <w:tcW w:w="7047" w:type="dxa"/>
          </w:tcPr>
          <w:p w:rsidR="00D155BA" w:rsidRPr="003D4969" w:rsidRDefault="00D155B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стирка постельного, нательного белья, одежды машинным способом, в том числе для больных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энурезом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, кожными заболеваниями</w:t>
            </w:r>
          </w:p>
        </w:tc>
        <w:tc>
          <w:tcPr>
            <w:tcW w:w="7314" w:type="dxa"/>
          </w:tcPr>
          <w:p w:rsidR="00D155BA" w:rsidRPr="003D4969" w:rsidRDefault="00D155BA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Стирка постельного, нательного белья, одежды должна обеспечивать полное и своевременное удовлетворение нужд и потребностей получателей социальных услуг в целях создания им нормальных условий жизни</w:t>
            </w:r>
          </w:p>
        </w:tc>
      </w:tr>
      <w:tr w:rsidR="00D155BA" w:rsidRPr="003D4969" w:rsidTr="006B7277">
        <w:tc>
          <w:tcPr>
            <w:tcW w:w="773" w:type="dxa"/>
          </w:tcPr>
          <w:p w:rsidR="00D155BA" w:rsidRPr="003D4969" w:rsidRDefault="00D155B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1.6.4</w:t>
            </w:r>
          </w:p>
        </w:tc>
        <w:tc>
          <w:tcPr>
            <w:tcW w:w="7047" w:type="dxa"/>
          </w:tcPr>
          <w:p w:rsidR="00D155BA" w:rsidRPr="003D4969" w:rsidRDefault="00D155B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глажка постельного, нательного белья, одежды машинным способом</w:t>
            </w:r>
          </w:p>
        </w:tc>
        <w:tc>
          <w:tcPr>
            <w:tcW w:w="7314" w:type="dxa"/>
          </w:tcPr>
          <w:p w:rsidR="00D155BA" w:rsidRPr="003D4969" w:rsidRDefault="00D155BA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Глаженое постельное, нательное белье, одежда должны обеспечивать полное и своевременное удовлетворение нужд и потребностей получателей социальных услуг в целях создания им нормальных условий жизни</w:t>
            </w:r>
          </w:p>
        </w:tc>
      </w:tr>
      <w:tr w:rsidR="00D155BA" w:rsidRPr="003D4969" w:rsidTr="006B7277">
        <w:tc>
          <w:tcPr>
            <w:tcW w:w="773" w:type="dxa"/>
          </w:tcPr>
          <w:p w:rsidR="00D155BA" w:rsidRPr="003D4969" w:rsidRDefault="00D155B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1.6.5</w:t>
            </w:r>
          </w:p>
        </w:tc>
        <w:tc>
          <w:tcPr>
            <w:tcW w:w="7047" w:type="dxa"/>
          </w:tcPr>
          <w:p w:rsidR="00D155BA" w:rsidRPr="003D4969" w:rsidRDefault="00D155B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замена постельного белья</w:t>
            </w:r>
          </w:p>
        </w:tc>
        <w:tc>
          <w:tcPr>
            <w:tcW w:w="7314" w:type="dxa"/>
          </w:tcPr>
          <w:p w:rsidR="00D155BA" w:rsidRPr="003D4969" w:rsidRDefault="00D155BA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для обеспечения полного и своевременного удовлетворения нужд и потребностей получателей социальных услуг в целях создания им комфортных условий жизни</w:t>
            </w:r>
          </w:p>
        </w:tc>
      </w:tr>
      <w:tr w:rsidR="006175F2" w:rsidRPr="003D4969" w:rsidTr="006B7277">
        <w:tc>
          <w:tcPr>
            <w:tcW w:w="773" w:type="dxa"/>
          </w:tcPr>
          <w:p w:rsidR="006175F2" w:rsidRPr="003D4969" w:rsidRDefault="006175F2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47" w:type="dxa"/>
          </w:tcPr>
          <w:p w:rsidR="006175F2" w:rsidRPr="003D4969" w:rsidRDefault="006175F2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смена нательного белья (ночная сорочка, трусы, майка)</w:t>
            </w:r>
          </w:p>
        </w:tc>
        <w:tc>
          <w:tcPr>
            <w:tcW w:w="7314" w:type="dxa"/>
          </w:tcPr>
          <w:p w:rsidR="006175F2" w:rsidRPr="003D4969" w:rsidRDefault="006175F2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для обеспечения полного и своевременного удовлетворения нужд и потребностей получателей социальных услуг в целях создания им комфортных условий жизни</w:t>
            </w:r>
          </w:p>
        </w:tc>
      </w:tr>
      <w:tr w:rsidR="006175F2" w:rsidRPr="003D4969" w:rsidTr="006B7277">
        <w:tc>
          <w:tcPr>
            <w:tcW w:w="773" w:type="dxa"/>
          </w:tcPr>
          <w:p w:rsidR="006175F2" w:rsidRPr="003D4969" w:rsidRDefault="006175F2" w:rsidP="006175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47" w:type="dxa"/>
          </w:tcPr>
          <w:p w:rsidR="006175F2" w:rsidRPr="003D4969" w:rsidRDefault="006175F2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предоставление предметов личной гигиены</w:t>
            </w:r>
          </w:p>
        </w:tc>
        <w:tc>
          <w:tcPr>
            <w:tcW w:w="7314" w:type="dxa"/>
          </w:tcPr>
          <w:p w:rsidR="006175F2" w:rsidRPr="003D4969" w:rsidRDefault="006175F2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для обеспечения полного и своевременного удовлетворения нужд и потребностей получателей социальных услуг в целях создания им комфортных условий жизни</w:t>
            </w:r>
          </w:p>
        </w:tc>
      </w:tr>
      <w:tr w:rsidR="006175F2" w:rsidRPr="003D4969" w:rsidTr="006B7277">
        <w:tc>
          <w:tcPr>
            <w:tcW w:w="773" w:type="dxa"/>
          </w:tcPr>
          <w:p w:rsidR="006175F2" w:rsidRPr="003D4969" w:rsidRDefault="006175F2" w:rsidP="00925D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  <w:r w:rsidR="00925DBF" w:rsidRPr="003D49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47" w:type="dxa"/>
          </w:tcPr>
          <w:p w:rsidR="006175F2" w:rsidRPr="003D4969" w:rsidRDefault="006175F2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причесывание</w:t>
            </w:r>
          </w:p>
        </w:tc>
        <w:tc>
          <w:tcPr>
            <w:tcW w:w="7314" w:type="dxa"/>
          </w:tcPr>
          <w:p w:rsidR="006175F2" w:rsidRPr="003D4969" w:rsidRDefault="006175F2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способствовать улучшению состояния самочувствия, устранять неприятные ощущения дискомфорта</w:t>
            </w:r>
          </w:p>
        </w:tc>
      </w:tr>
      <w:tr w:rsidR="006175F2" w:rsidRPr="003D4969" w:rsidTr="006B7277">
        <w:tc>
          <w:tcPr>
            <w:tcW w:w="773" w:type="dxa"/>
          </w:tcPr>
          <w:p w:rsidR="006175F2" w:rsidRPr="003D4969" w:rsidRDefault="006175F2" w:rsidP="00925D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  <w:r w:rsidR="00925DBF" w:rsidRPr="003D49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47" w:type="dxa"/>
          </w:tcPr>
          <w:p w:rsidR="006175F2" w:rsidRPr="003D4969" w:rsidRDefault="006175F2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гигиена тела общая (гигиеническая ванна</w:t>
            </w:r>
            <w:r w:rsidR="006B7277"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 дошкольного возраста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314" w:type="dxa"/>
          </w:tcPr>
          <w:p w:rsidR="006175F2" w:rsidRPr="003D4969" w:rsidRDefault="006175F2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Услуга должна обеспечить удовлетворение потребностей получателя социальных услуг в своевременном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проведении процедуры, способствовать улучшению состояния их здоровья и самочувствия, устранять неприятные ощущения дискомфорта</w:t>
            </w:r>
          </w:p>
        </w:tc>
      </w:tr>
      <w:tr w:rsidR="006B7277" w:rsidRPr="003D4969" w:rsidTr="006B7277">
        <w:tc>
          <w:tcPr>
            <w:tcW w:w="773" w:type="dxa"/>
          </w:tcPr>
          <w:p w:rsidR="006B7277" w:rsidRPr="003D4969" w:rsidRDefault="006B7277" w:rsidP="00925D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1.6.1</w:t>
            </w:r>
            <w:r w:rsidR="00925DBF" w:rsidRPr="003D49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47" w:type="dxa"/>
          </w:tcPr>
          <w:p w:rsidR="006B7277" w:rsidRPr="003D4969" w:rsidRDefault="006B727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гигиена тела частичная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(для детей дошкольного возраста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314" w:type="dxa"/>
          </w:tcPr>
          <w:p w:rsidR="006B7277" w:rsidRPr="003D4969" w:rsidRDefault="006B727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обеспечить удовлетворение потребностей получателя социальных услуг в своевременном проведении процедуры, способствовать улучшению состояния их здоровья и самочувствия, устранять неприятные ощущения дискомфорта</w:t>
            </w:r>
          </w:p>
        </w:tc>
      </w:tr>
      <w:tr w:rsidR="006B7277" w:rsidRPr="003D4969" w:rsidTr="006B7277">
        <w:tc>
          <w:tcPr>
            <w:tcW w:w="773" w:type="dxa"/>
          </w:tcPr>
          <w:p w:rsidR="006B7277" w:rsidRPr="003D4969" w:rsidRDefault="006B727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1.6.1</w:t>
            </w:r>
            <w:r w:rsidR="00925DBF" w:rsidRPr="003D49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47" w:type="dxa"/>
          </w:tcPr>
          <w:p w:rsidR="006B7277" w:rsidRPr="003D4969" w:rsidRDefault="006B727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мытье головы шампунем, мылом</w:t>
            </w:r>
          </w:p>
        </w:tc>
        <w:tc>
          <w:tcPr>
            <w:tcW w:w="7314" w:type="dxa"/>
          </w:tcPr>
          <w:p w:rsidR="006B7277" w:rsidRPr="003D4969" w:rsidRDefault="006B7277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обеспечить удовлетворение потребностей получателя социальных услуг в своевременном проведении процедуры, способствовать улучшению состояния их здоровья и самочувствия, устранять неприятные ощущения дискомфорта</w:t>
            </w:r>
          </w:p>
        </w:tc>
      </w:tr>
      <w:tr w:rsidR="00CC048E" w:rsidRPr="003D4969" w:rsidTr="006B7277">
        <w:tc>
          <w:tcPr>
            <w:tcW w:w="773" w:type="dxa"/>
          </w:tcPr>
          <w:p w:rsidR="00CC048E" w:rsidRPr="003D4969" w:rsidRDefault="00CC048E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1.6.1</w:t>
            </w:r>
            <w:r w:rsidR="00925DBF" w:rsidRPr="003D49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47" w:type="dxa"/>
          </w:tcPr>
          <w:p w:rsidR="00CC048E" w:rsidRPr="003D4969" w:rsidRDefault="00CC048E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стрижка ногтей (с предварительной подготовкой)</w:t>
            </w:r>
          </w:p>
        </w:tc>
        <w:tc>
          <w:tcPr>
            <w:tcW w:w="7314" w:type="dxa"/>
          </w:tcPr>
          <w:p w:rsidR="00CC048E" w:rsidRPr="003D4969" w:rsidRDefault="00CC048E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предоставляться с соблюдением соответствующих санитарных норм, требований безопасности, без причинения физических или моральных страданий и неудобств. При оказании услуги необходима особая корректность обслуживающего персонала по отношению к получателю социальных услуг</w:t>
            </w:r>
          </w:p>
        </w:tc>
      </w:tr>
      <w:tr w:rsidR="00443FCD" w:rsidRPr="003D4969" w:rsidTr="006B7277">
        <w:tc>
          <w:tcPr>
            <w:tcW w:w="773" w:type="dxa"/>
          </w:tcPr>
          <w:p w:rsidR="00443FCD" w:rsidRPr="003D4969" w:rsidRDefault="00443FC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7047" w:type="dxa"/>
          </w:tcPr>
          <w:p w:rsidR="00443FCD" w:rsidRPr="003D4969" w:rsidRDefault="00443FC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Ремонт одежды</w:t>
            </w:r>
          </w:p>
        </w:tc>
        <w:tc>
          <w:tcPr>
            <w:tcW w:w="7314" w:type="dxa"/>
          </w:tcPr>
          <w:p w:rsidR="00443FCD" w:rsidRPr="003D4969" w:rsidRDefault="00443FCD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для обеспечения полного и своевременного удовлетворения нужд и потребностей получателей социальных услуг в целях создания им комфортных условий жизни</w:t>
            </w:r>
          </w:p>
        </w:tc>
      </w:tr>
      <w:tr w:rsidR="004E5543" w:rsidRPr="003D4969" w:rsidTr="006B7277">
        <w:tc>
          <w:tcPr>
            <w:tcW w:w="773" w:type="dxa"/>
          </w:tcPr>
          <w:p w:rsidR="004E5543" w:rsidRPr="003D4969" w:rsidRDefault="004E5543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7047" w:type="dxa"/>
          </w:tcPr>
          <w:p w:rsidR="004E5543" w:rsidRPr="003D4969" w:rsidRDefault="004E5543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Организация транспортировки для лечения, обучения, участия в культурных мероприятиях, если по состоянию здоровья имеются противопоказания пользования общественным транспортом:</w:t>
            </w:r>
          </w:p>
        </w:tc>
        <w:tc>
          <w:tcPr>
            <w:tcW w:w="7314" w:type="dxa"/>
          </w:tcPr>
          <w:p w:rsidR="004E5543" w:rsidRPr="003D4969" w:rsidRDefault="004E5543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543" w:rsidRPr="003D4969" w:rsidTr="006B7277">
        <w:tc>
          <w:tcPr>
            <w:tcW w:w="773" w:type="dxa"/>
          </w:tcPr>
          <w:p w:rsidR="004E5543" w:rsidRPr="003D4969" w:rsidRDefault="004E5543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1.8.1</w:t>
            </w:r>
          </w:p>
        </w:tc>
        <w:tc>
          <w:tcPr>
            <w:tcW w:w="7047" w:type="dxa"/>
          </w:tcPr>
          <w:p w:rsidR="004E5543" w:rsidRPr="003D4969" w:rsidRDefault="004E5543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сопровождение нуждающегося вне учреждения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(индивидуальное)</w:t>
            </w:r>
            <w:proofErr w:type="gramEnd"/>
          </w:p>
        </w:tc>
        <w:tc>
          <w:tcPr>
            <w:tcW w:w="7314" w:type="dxa"/>
          </w:tcPr>
          <w:p w:rsidR="004E5543" w:rsidRPr="003D4969" w:rsidRDefault="004E5543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Передвижение получателя социальных услуг вне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социального обслуживания осуществляется в сопровождении сотрудник</w:t>
            </w: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) организации социального обслуживания.</w:t>
            </w:r>
          </w:p>
          <w:p w:rsidR="004E5543" w:rsidRPr="003D4969" w:rsidRDefault="004E5543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обеспечить получателю социальных услуг сохранность жизни и здоровья при его передвижении вне организации социального обслуживания</w:t>
            </w:r>
          </w:p>
        </w:tc>
      </w:tr>
      <w:tr w:rsidR="004E5543" w:rsidRPr="003D4969" w:rsidTr="006B7277">
        <w:tc>
          <w:tcPr>
            <w:tcW w:w="773" w:type="dxa"/>
          </w:tcPr>
          <w:p w:rsidR="004E5543" w:rsidRPr="003D4969" w:rsidRDefault="004E5543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1.8.2</w:t>
            </w:r>
          </w:p>
        </w:tc>
        <w:tc>
          <w:tcPr>
            <w:tcW w:w="7047" w:type="dxa"/>
          </w:tcPr>
          <w:p w:rsidR="004E5543" w:rsidRPr="003D4969" w:rsidRDefault="004E5543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сопровождение нуждающегося вне учреждения (коллективное)</w:t>
            </w:r>
            <w:proofErr w:type="gramEnd"/>
          </w:p>
        </w:tc>
        <w:tc>
          <w:tcPr>
            <w:tcW w:w="7314" w:type="dxa"/>
          </w:tcPr>
          <w:p w:rsidR="004E5543" w:rsidRPr="003D4969" w:rsidRDefault="004E5543" w:rsidP="004E55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Передвижение получателя социальных услуг вне организации социального обслуживания осуществляется в сопровождении сотрудник</w:t>
            </w: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) организации социального обслуживания.</w:t>
            </w:r>
          </w:p>
          <w:p w:rsidR="004E5543" w:rsidRPr="003D4969" w:rsidRDefault="004E5543" w:rsidP="004E55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обеспечить получателю социальных услуг сохранность жизни и здоровья при его передвижении вне организации социального обслуживания</w:t>
            </w:r>
          </w:p>
        </w:tc>
      </w:tr>
      <w:tr w:rsidR="004E5543" w:rsidRPr="003D4969" w:rsidTr="006B7277">
        <w:tc>
          <w:tcPr>
            <w:tcW w:w="773" w:type="dxa"/>
          </w:tcPr>
          <w:p w:rsidR="004E5543" w:rsidRPr="003D4969" w:rsidRDefault="004E5543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1.8.3</w:t>
            </w:r>
          </w:p>
        </w:tc>
        <w:tc>
          <w:tcPr>
            <w:tcW w:w="7047" w:type="dxa"/>
          </w:tcPr>
          <w:p w:rsidR="004E5543" w:rsidRPr="003D4969" w:rsidRDefault="004E5543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предоставление транспорта при необходимости перевозки для лечения, обучения, участия в культурных мероприятиях</w:t>
            </w:r>
          </w:p>
        </w:tc>
        <w:tc>
          <w:tcPr>
            <w:tcW w:w="7314" w:type="dxa"/>
          </w:tcPr>
          <w:p w:rsidR="004E5543" w:rsidRPr="003D4969" w:rsidRDefault="004E5543" w:rsidP="004E55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Передвижение получателя социальных услуг вне организации социального обслуживания осуществляется на транспорте, предназначенном для перевозки пассажиров, прошедшем технический осмотр, с соблюдением правил перевозки пассажиров и </w:t>
            </w:r>
            <w:hyperlink r:id="rId4" w:tooltip="Постановление Правительства РФ от 23.10.1993 N 1090 (ред. от 21.01.2016) &quot;О Правилах дорожного движения&quot; (вместе с &quot;Основными положениями по допуску транспортных средств к эксплуатации и обязанности должностных лиц по обеспечению безопасности дорожного движения&quot;){КонсультантПлюс}" w:history="1">
              <w:r w:rsidRPr="003D496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правил</w:t>
              </w:r>
            </w:hyperlink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движения.</w:t>
            </w:r>
          </w:p>
          <w:p w:rsidR="004E5543" w:rsidRPr="003D4969" w:rsidRDefault="004E5543" w:rsidP="004E554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обеспечить получателю социальных услуг сохранность жизни и здоровья при его передвижении вне организации социального обслуживания</w:t>
            </w:r>
          </w:p>
        </w:tc>
      </w:tr>
      <w:tr w:rsidR="0095336C" w:rsidRPr="003D4969" w:rsidTr="006B7277">
        <w:tc>
          <w:tcPr>
            <w:tcW w:w="773" w:type="dxa"/>
          </w:tcPr>
          <w:p w:rsidR="0095336C" w:rsidRPr="003D4969" w:rsidRDefault="0095336C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7047" w:type="dxa"/>
          </w:tcPr>
          <w:p w:rsidR="0095336C" w:rsidRPr="003D4969" w:rsidRDefault="0095336C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Сопровождение на прогулке:</w:t>
            </w:r>
          </w:p>
        </w:tc>
        <w:tc>
          <w:tcPr>
            <w:tcW w:w="7314" w:type="dxa"/>
          </w:tcPr>
          <w:p w:rsidR="0095336C" w:rsidRPr="003D4969" w:rsidRDefault="0095336C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336C" w:rsidRPr="003D4969" w:rsidTr="006B7277">
        <w:tc>
          <w:tcPr>
            <w:tcW w:w="773" w:type="dxa"/>
          </w:tcPr>
          <w:p w:rsidR="0095336C" w:rsidRPr="003D4969" w:rsidRDefault="0095336C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1.9.1</w:t>
            </w:r>
          </w:p>
        </w:tc>
        <w:tc>
          <w:tcPr>
            <w:tcW w:w="7047" w:type="dxa"/>
          </w:tcPr>
          <w:p w:rsidR="0095336C" w:rsidRPr="003D4969" w:rsidRDefault="0095336C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сопровождение на прогулке коллективной</w:t>
            </w:r>
          </w:p>
        </w:tc>
        <w:tc>
          <w:tcPr>
            <w:tcW w:w="7314" w:type="dxa"/>
          </w:tcPr>
          <w:p w:rsidR="0095336C" w:rsidRPr="003D4969" w:rsidRDefault="0095336C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Прогулка групповая (группы не более 7 человек) осуществляется в сопровождении сотрудника организации социального обслуживания</w:t>
            </w:r>
          </w:p>
        </w:tc>
      </w:tr>
      <w:tr w:rsidR="00B77B34" w:rsidRPr="003D4969" w:rsidTr="006B7277">
        <w:tc>
          <w:tcPr>
            <w:tcW w:w="773" w:type="dxa"/>
          </w:tcPr>
          <w:p w:rsidR="00B77B34" w:rsidRPr="003D4969" w:rsidRDefault="00B77B34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7047" w:type="dxa"/>
          </w:tcPr>
          <w:p w:rsidR="00B77B34" w:rsidRPr="003D4969" w:rsidRDefault="00B77B34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Уборка жилых помещений:</w:t>
            </w:r>
          </w:p>
        </w:tc>
        <w:tc>
          <w:tcPr>
            <w:tcW w:w="7314" w:type="dxa"/>
          </w:tcPr>
          <w:p w:rsidR="00B77B34" w:rsidRPr="003D4969" w:rsidRDefault="00B77B34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B34" w:rsidRPr="003D4969" w:rsidTr="006B7277">
        <w:tc>
          <w:tcPr>
            <w:tcW w:w="773" w:type="dxa"/>
          </w:tcPr>
          <w:p w:rsidR="00B77B34" w:rsidRPr="003D4969" w:rsidRDefault="00B77B34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1.10.1</w:t>
            </w:r>
          </w:p>
        </w:tc>
        <w:tc>
          <w:tcPr>
            <w:tcW w:w="7047" w:type="dxa"/>
          </w:tcPr>
          <w:p w:rsidR="00B77B34" w:rsidRPr="003D4969" w:rsidRDefault="00B77B34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влажная уборка помещений</w:t>
            </w:r>
          </w:p>
        </w:tc>
        <w:tc>
          <w:tcPr>
            <w:tcW w:w="7314" w:type="dxa"/>
          </w:tcPr>
          <w:p w:rsidR="00B77B34" w:rsidRPr="003D4969" w:rsidRDefault="00B77B34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комфортных условий жизнедеятельности,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помещений в соответствии с установленными законодательством санитарно-гигиеническими нормами и требованиями</w:t>
            </w:r>
          </w:p>
        </w:tc>
      </w:tr>
      <w:tr w:rsidR="00B77B34" w:rsidRPr="003D4969" w:rsidTr="006B7277">
        <w:tc>
          <w:tcPr>
            <w:tcW w:w="773" w:type="dxa"/>
          </w:tcPr>
          <w:p w:rsidR="00B77B34" w:rsidRPr="003D4969" w:rsidRDefault="00B77B34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1.11</w:t>
            </w:r>
          </w:p>
        </w:tc>
        <w:tc>
          <w:tcPr>
            <w:tcW w:w="7047" w:type="dxa"/>
          </w:tcPr>
          <w:p w:rsidR="00B77B34" w:rsidRPr="003D4969" w:rsidRDefault="00B77B34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Оценка способности к самообслуживанию, составление индивидуального плана социального обслуживания</w:t>
            </w:r>
          </w:p>
        </w:tc>
        <w:tc>
          <w:tcPr>
            <w:tcW w:w="7314" w:type="dxa"/>
          </w:tcPr>
          <w:p w:rsidR="00B77B34" w:rsidRPr="003D4969" w:rsidRDefault="00B77B34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Восстановление социального статуса несовершеннолетнего, улучшение его психологического состояния, повышение адаптационных возможностей, привитие навыков самообслуживания</w:t>
            </w:r>
          </w:p>
        </w:tc>
      </w:tr>
      <w:tr w:rsidR="000D399B" w:rsidRPr="003D4969" w:rsidTr="006B7277">
        <w:tc>
          <w:tcPr>
            <w:tcW w:w="773" w:type="dxa"/>
          </w:tcPr>
          <w:p w:rsidR="000D399B" w:rsidRPr="003D4969" w:rsidRDefault="000D399B" w:rsidP="00F8629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47" w:type="dxa"/>
          </w:tcPr>
          <w:p w:rsidR="000D399B" w:rsidRPr="003D4969" w:rsidRDefault="000D399B" w:rsidP="00F862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Социально-медицинские услуги</w:t>
            </w:r>
          </w:p>
        </w:tc>
        <w:tc>
          <w:tcPr>
            <w:tcW w:w="7314" w:type="dxa"/>
          </w:tcPr>
          <w:p w:rsidR="000D399B" w:rsidRPr="003D4969" w:rsidRDefault="000D399B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99B" w:rsidRPr="003D4969" w:rsidTr="006B7277">
        <w:tc>
          <w:tcPr>
            <w:tcW w:w="773" w:type="dxa"/>
          </w:tcPr>
          <w:p w:rsidR="000D399B" w:rsidRPr="003D4969" w:rsidRDefault="000D399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7047" w:type="dxa"/>
          </w:tcPr>
          <w:p w:rsidR="000D399B" w:rsidRPr="003D4969" w:rsidRDefault="000D399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проведение первичного медицинского осмотра</w:t>
            </w:r>
          </w:p>
        </w:tc>
        <w:tc>
          <w:tcPr>
            <w:tcW w:w="7314" w:type="dxa"/>
          </w:tcPr>
          <w:p w:rsidR="000D399B" w:rsidRPr="003D4969" w:rsidRDefault="000D399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Проведение первичного медицинского осмотра и первичной санитарной обработки должно включать в себя мероприятия по первичному осмотру врачом (дежурной медсестрой) с целью определения объективного состояния получателей социальных услуг, его физического и психологического состояния, а также санитарной обработки получателя социальных услуг (купание, смена нательного белья, выдача одежды) для предотвращения заноса инфекции в организации социального обслуживания.</w:t>
            </w:r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При выявлении педикулеза - проведение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противопедикулезной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обработки</w:t>
            </w:r>
          </w:p>
        </w:tc>
      </w:tr>
      <w:tr w:rsidR="000D399B" w:rsidRPr="003D4969" w:rsidTr="006B7277">
        <w:tc>
          <w:tcPr>
            <w:tcW w:w="773" w:type="dxa"/>
          </w:tcPr>
          <w:p w:rsidR="000D399B" w:rsidRPr="003D4969" w:rsidRDefault="000D399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7047" w:type="dxa"/>
          </w:tcPr>
          <w:p w:rsidR="000D399B" w:rsidRPr="003D4969" w:rsidRDefault="000D399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проведение первичной санитарной обработки</w:t>
            </w:r>
          </w:p>
        </w:tc>
        <w:tc>
          <w:tcPr>
            <w:tcW w:w="7314" w:type="dxa"/>
          </w:tcPr>
          <w:p w:rsidR="000D399B" w:rsidRPr="003D4969" w:rsidRDefault="000D399B" w:rsidP="000D39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первичного медицинского осмотра и первичной санитарной обработки должно включать в себя мероприятия по первичному осмотру врачом (дежурной медсестрой) с целью определения объективного состояния получателей социальных услуг, его физического и психологического состояния, а также санитарной обработки получателя социальных услуг (купание, смена нательного белья, выдача одежды) для предотвращения заноса инфекции в организации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социального обслуживания.</w:t>
            </w:r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При выявлении педикулеза - проведение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противопедикулезной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обработки</w:t>
            </w:r>
          </w:p>
        </w:tc>
      </w:tr>
      <w:tr w:rsidR="000D399B" w:rsidRPr="003D4969" w:rsidTr="006B7277">
        <w:tc>
          <w:tcPr>
            <w:tcW w:w="773" w:type="dxa"/>
          </w:tcPr>
          <w:p w:rsidR="000D399B" w:rsidRPr="003D4969" w:rsidRDefault="000D399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7047" w:type="dxa"/>
          </w:tcPr>
          <w:p w:rsidR="000D399B" w:rsidRPr="003D4969" w:rsidRDefault="000D399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Оказание первичной медико-санитарной помощи в соответствии с имеющейся лицензией</w:t>
            </w:r>
          </w:p>
        </w:tc>
        <w:tc>
          <w:tcPr>
            <w:tcW w:w="7314" w:type="dxa"/>
          </w:tcPr>
          <w:p w:rsidR="000D399B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7E5A" w:rsidRPr="003D4969" w:rsidTr="006B7277">
        <w:tc>
          <w:tcPr>
            <w:tcW w:w="773" w:type="dxa"/>
          </w:tcPr>
          <w:p w:rsidR="00A67E5A" w:rsidRPr="003D4969" w:rsidRDefault="00A67E5A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7047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предварительная запись в медицинскую организацию для прохождения диспансеризации</w:t>
            </w:r>
          </w:p>
        </w:tc>
        <w:tc>
          <w:tcPr>
            <w:tcW w:w="7314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обеспечивать посещение получателями социальных услуг всех предписанных им врачей-специалистов</w:t>
            </w:r>
          </w:p>
        </w:tc>
      </w:tr>
      <w:tr w:rsidR="00A67E5A" w:rsidRPr="003D4969" w:rsidTr="006B7277">
        <w:tc>
          <w:tcPr>
            <w:tcW w:w="773" w:type="dxa"/>
          </w:tcPr>
          <w:p w:rsidR="00A67E5A" w:rsidRPr="003D4969" w:rsidRDefault="00A67E5A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7047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осмотр врачом-специалистом учреждения </w:t>
            </w:r>
            <w:hyperlink w:anchor="Par10287" w:tooltip="&lt;*&gt; - при наличии лицензии на осуществление медицинской деятельности." w:history="1">
              <w:r w:rsidRPr="003D496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314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Проведение осмотра с целью наблюдения о физическом и нервно-психическом состоянии получателя услуги, раннего выявления и лечения выявленных заболеваний</w:t>
            </w:r>
          </w:p>
        </w:tc>
      </w:tr>
      <w:tr w:rsidR="00A67E5A" w:rsidRPr="003D4969" w:rsidTr="006B7277">
        <w:tc>
          <w:tcPr>
            <w:tcW w:w="773" w:type="dxa"/>
          </w:tcPr>
          <w:p w:rsidR="00A67E5A" w:rsidRPr="003D4969" w:rsidRDefault="00A67E5A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2.3.3</w:t>
            </w:r>
          </w:p>
        </w:tc>
        <w:tc>
          <w:tcPr>
            <w:tcW w:w="7047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содействие в проведении профилактических прививок</w:t>
            </w:r>
          </w:p>
        </w:tc>
        <w:tc>
          <w:tcPr>
            <w:tcW w:w="7314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обеспечивать посещение получателями социальных услуг всех предписанных им врачей-специалистов</w:t>
            </w:r>
          </w:p>
        </w:tc>
      </w:tr>
      <w:tr w:rsidR="00A67E5A" w:rsidRPr="003D4969" w:rsidTr="006B7277">
        <w:tc>
          <w:tcPr>
            <w:tcW w:w="773" w:type="dxa"/>
          </w:tcPr>
          <w:p w:rsidR="00A67E5A" w:rsidRPr="003D4969" w:rsidRDefault="00A67E5A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2.3.4</w:t>
            </w:r>
          </w:p>
        </w:tc>
        <w:tc>
          <w:tcPr>
            <w:tcW w:w="7047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осуществление запросов об анамнезе жизни, профилактических прививках, перенесенных заболеваниях с предыдущих мест жительства ребенка</w:t>
            </w:r>
          </w:p>
        </w:tc>
        <w:tc>
          <w:tcPr>
            <w:tcW w:w="7314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обеспечивать посещение получателями социальных услуг всех предписанных им врачей-специалистов для углубленного и всестороннего обследования состояния здоровья</w:t>
            </w:r>
          </w:p>
        </w:tc>
      </w:tr>
      <w:tr w:rsidR="00A67E5A" w:rsidRPr="003D4969" w:rsidTr="006B7277">
        <w:tc>
          <w:tcPr>
            <w:tcW w:w="773" w:type="dxa"/>
          </w:tcPr>
          <w:p w:rsidR="00A67E5A" w:rsidRPr="003D4969" w:rsidRDefault="00A67E5A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2.3.5</w:t>
            </w:r>
          </w:p>
        </w:tc>
        <w:tc>
          <w:tcPr>
            <w:tcW w:w="7047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забор материала для проведения лабораторных исследований </w:t>
            </w:r>
            <w:hyperlink w:anchor="Par10287" w:tooltip="&lt;*&gt; - при наличии лицензии на осуществление медицинской деятельности." w:history="1">
              <w:r w:rsidRPr="003D496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314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обеспечивать своевременное и всестороннее исследование состояния здоровья получателя социальных услуг и получение результатов для дальнейшего наблюдения и лечения</w:t>
            </w:r>
          </w:p>
        </w:tc>
      </w:tr>
      <w:tr w:rsidR="00A67E5A" w:rsidRPr="003D4969" w:rsidTr="006B7277">
        <w:tc>
          <w:tcPr>
            <w:tcW w:w="773" w:type="dxa"/>
          </w:tcPr>
          <w:p w:rsidR="00A67E5A" w:rsidRPr="003D4969" w:rsidRDefault="00A67E5A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047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медицинской помощи в медицинской организации в стационарных условиях (в том числе предварительная запись, оформление документов, необходимых для оказания медицинской помощи в стационарных условиях, вызов врача):</w:t>
            </w:r>
          </w:p>
        </w:tc>
        <w:tc>
          <w:tcPr>
            <w:tcW w:w="7314" w:type="dxa"/>
          </w:tcPr>
          <w:p w:rsidR="00A67E5A" w:rsidRPr="003D4969" w:rsidRDefault="00A67E5A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E5A" w:rsidRPr="003D4969" w:rsidTr="006B7277">
        <w:tc>
          <w:tcPr>
            <w:tcW w:w="773" w:type="dxa"/>
          </w:tcPr>
          <w:p w:rsidR="00A67E5A" w:rsidRPr="003D4969" w:rsidRDefault="00A67E5A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2.4.1</w:t>
            </w:r>
          </w:p>
        </w:tc>
        <w:tc>
          <w:tcPr>
            <w:tcW w:w="7047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предварительная запись, оформление документов на госпитализацию</w:t>
            </w:r>
          </w:p>
        </w:tc>
        <w:tc>
          <w:tcPr>
            <w:tcW w:w="7314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Услуга обеспечивает оказание медицинской помощи в стационарных условиях, с использованием лабораторных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диагностических исследований, консультаций врачей-специалистов</w:t>
            </w:r>
          </w:p>
        </w:tc>
      </w:tr>
      <w:tr w:rsidR="00A67E5A" w:rsidRPr="003D4969" w:rsidTr="006B7277">
        <w:tc>
          <w:tcPr>
            <w:tcW w:w="773" w:type="dxa"/>
          </w:tcPr>
          <w:p w:rsidR="00A67E5A" w:rsidRPr="003D4969" w:rsidRDefault="00A67E5A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2.4.2</w:t>
            </w:r>
          </w:p>
        </w:tc>
        <w:tc>
          <w:tcPr>
            <w:tcW w:w="7047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посещение в случае госпитализации</w:t>
            </w:r>
          </w:p>
        </w:tc>
        <w:tc>
          <w:tcPr>
            <w:tcW w:w="7314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обеспечить своевременное посещение в случае госпитализации</w:t>
            </w:r>
          </w:p>
        </w:tc>
      </w:tr>
      <w:tr w:rsidR="00A67E5A" w:rsidRPr="003D4969" w:rsidTr="006B7277">
        <w:tc>
          <w:tcPr>
            <w:tcW w:w="773" w:type="dxa"/>
          </w:tcPr>
          <w:p w:rsidR="00A67E5A" w:rsidRPr="003D4969" w:rsidRDefault="00A67E5A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7047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Проведение занятий, мероприятий, направленных на формирование здорового образа жизни</w:t>
            </w:r>
          </w:p>
        </w:tc>
        <w:tc>
          <w:tcPr>
            <w:tcW w:w="7314" w:type="dxa"/>
          </w:tcPr>
          <w:p w:rsidR="00A67E5A" w:rsidRPr="003D4969" w:rsidRDefault="00A67E5A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проводится с целью просвещения получателей социальных услуг о сохранении и укреплении здоровья</w:t>
            </w:r>
          </w:p>
        </w:tc>
      </w:tr>
      <w:tr w:rsidR="007F1808" w:rsidRPr="003D4969" w:rsidTr="006B7277">
        <w:tc>
          <w:tcPr>
            <w:tcW w:w="773" w:type="dxa"/>
          </w:tcPr>
          <w:p w:rsidR="007F1808" w:rsidRPr="003D4969" w:rsidRDefault="007F1808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2.6.1</w:t>
            </w:r>
          </w:p>
        </w:tc>
        <w:tc>
          <w:tcPr>
            <w:tcW w:w="7047" w:type="dxa"/>
          </w:tcPr>
          <w:p w:rsidR="007F1808" w:rsidRPr="003D4969" w:rsidRDefault="007F1808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приемом лекарств (раздача лекарств), закапывание капель, проведение ингаляций</w:t>
            </w:r>
          </w:p>
        </w:tc>
        <w:tc>
          <w:tcPr>
            <w:tcW w:w="7314" w:type="dxa"/>
          </w:tcPr>
          <w:p w:rsidR="007F1808" w:rsidRPr="003D4969" w:rsidRDefault="008F4832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без причинения какого-либо вреда их здоровью, физических или моральных страданий и неудобств. При оказании услуги необходима особая корректность обслуживающего персонала по отношению к получателям социальных услуг. Услуга должна обеспечить удовлетворение потребностей получателей социальных услуг в своевременном проведении предписанных процедур, способствовать улучшению состояния их здоровья и самочувствия, устранять неприятные ощущения дискомфорта</w:t>
            </w:r>
          </w:p>
        </w:tc>
      </w:tr>
      <w:tr w:rsidR="008F4832" w:rsidRPr="003D4969" w:rsidTr="006B7277">
        <w:tc>
          <w:tcPr>
            <w:tcW w:w="773" w:type="dxa"/>
          </w:tcPr>
          <w:p w:rsidR="008F4832" w:rsidRPr="003D4969" w:rsidRDefault="008F4832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2.7.1</w:t>
            </w:r>
          </w:p>
        </w:tc>
        <w:tc>
          <w:tcPr>
            <w:tcW w:w="7047" w:type="dxa"/>
          </w:tcPr>
          <w:p w:rsidR="008F4832" w:rsidRPr="003D4969" w:rsidRDefault="008F4832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измерение температуры тела, артериального давления</w:t>
            </w:r>
          </w:p>
        </w:tc>
        <w:tc>
          <w:tcPr>
            <w:tcW w:w="7314" w:type="dxa"/>
          </w:tcPr>
          <w:p w:rsidR="008F4832" w:rsidRPr="003D4969" w:rsidRDefault="008F4832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без причинения какого-либо вреда их здоровью, физических или моральных страданий и неудобств. При оказании услуги необходима особая корректность обслуживающего персонала по отношению к получателю социальных услуг. Услуга должна обеспечить снятие и фиксирование результатов</w:t>
            </w:r>
          </w:p>
        </w:tc>
      </w:tr>
      <w:tr w:rsidR="008F4832" w:rsidRPr="003D4969" w:rsidTr="006B7277">
        <w:tc>
          <w:tcPr>
            <w:tcW w:w="773" w:type="dxa"/>
          </w:tcPr>
          <w:p w:rsidR="008F4832" w:rsidRPr="003D4969" w:rsidRDefault="008F4832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2.7.2</w:t>
            </w:r>
          </w:p>
        </w:tc>
        <w:tc>
          <w:tcPr>
            <w:tcW w:w="7047" w:type="dxa"/>
          </w:tcPr>
          <w:p w:rsidR="008F4832" w:rsidRPr="003D4969" w:rsidRDefault="008F4832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текущий медицинский осмотр</w:t>
            </w:r>
          </w:p>
        </w:tc>
        <w:tc>
          <w:tcPr>
            <w:tcW w:w="7314" w:type="dxa"/>
          </w:tcPr>
          <w:p w:rsidR="008F4832" w:rsidRPr="003D4969" w:rsidRDefault="008F4832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по проведению регулярного осмотра получателя социальных услуг направлена на выявление динамики в состоянии здоровья и коррекции оказываемых реабилитационных мероприятий</w:t>
            </w:r>
          </w:p>
        </w:tc>
      </w:tr>
      <w:tr w:rsidR="00552DEB" w:rsidRPr="003D4969" w:rsidTr="006B7277">
        <w:tc>
          <w:tcPr>
            <w:tcW w:w="773" w:type="dxa"/>
          </w:tcPr>
          <w:p w:rsidR="00552DEB" w:rsidRPr="003D4969" w:rsidRDefault="00552DE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2.8.1</w:t>
            </w:r>
          </w:p>
        </w:tc>
        <w:tc>
          <w:tcPr>
            <w:tcW w:w="7047" w:type="dxa"/>
          </w:tcPr>
          <w:p w:rsidR="00552DEB" w:rsidRPr="003D4969" w:rsidRDefault="00552DE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предварительная запись в медицинскую организацию (при отсутствии в учреждении стоматологического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кабинета)</w:t>
            </w:r>
          </w:p>
        </w:tc>
        <w:tc>
          <w:tcPr>
            <w:tcW w:w="7314" w:type="dxa"/>
          </w:tcPr>
          <w:p w:rsidR="00552DEB" w:rsidRPr="003D4969" w:rsidRDefault="00552DEB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Услуга по оказанию своевременной медицинской помощи и диагностики способствует сохранению здоровья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полости рта у получателя социальных услуг</w:t>
            </w:r>
          </w:p>
        </w:tc>
      </w:tr>
      <w:tr w:rsidR="00552DEB" w:rsidRPr="003D4969" w:rsidTr="006B7277">
        <w:tc>
          <w:tcPr>
            <w:tcW w:w="773" w:type="dxa"/>
          </w:tcPr>
          <w:p w:rsidR="00552DEB" w:rsidRPr="003D4969" w:rsidRDefault="00552DE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2.9.1</w:t>
            </w:r>
          </w:p>
        </w:tc>
        <w:tc>
          <w:tcPr>
            <w:tcW w:w="7047" w:type="dxa"/>
          </w:tcPr>
          <w:p w:rsidR="00552DEB" w:rsidRPr="003D4969" w:rsidRDefault="00552DE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подбор индивидуального физкультурно-оздоровительного комплекса </w:t>
            </w:r>
            <w:hyperlink w:anchor="Par10287" w:tooltip="&lt;*&gt; - при наличии лицензии на осуществление медицинской деятельности." w:history="1">
              <w:r w:rsidRPr="003D496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314" w:type="dxa"/>
          </w:tcPr>
          <w:p w:rsidR="00552DEB" w:rsidRPr="003D4969" w:rsidRDefault="00552DE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Разработка индивидуального подбора комплекса адаптивной физкультуры обеспечивает более качественный и оптимальный подход к реабилитации каждого получателя социальных услуг</w:t>
            </w:r>
          </w:p>
        </w:tc>
      </w:tr>
      <w:tr w:rsidR="00552DEB" w:rsidRPr="003D4969" w:rsidTr="006B7277">
        <w:tc>
          <w:tcPr>
            <w:tcW w:w="773" w:type="dxa"/>
          </w:tcPr>
          <w:p w:rsidR="00552DEB" w:rsidRPr="003D4969" w:rsidRDefault="00552DE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2.9.2</w:t>
            </w:r>
          </w:p>
        </w:tc>
        <w:tc>
          <w:tcPr>
            <w:tcW w:w="7047" w:type="dxa"/>
          </w:tcPr>
          <w:p w:rsidR="00552DEB" w:rsidRPr="003D4969" w:rsidRDefault="00552DE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гимнастика</w:t>
            </w:r>
          </w:p>
        </w:tc>
        <w:tc>
          <w:tcPr>
            <w:tcW w:w="7314" w:type="dxa"/>
          </w:tcPr>
          <w:p w:rsidR="00552DEB" w:rsidRPr="003D4969" w:rsidRDefault="00552DE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обеспечивать овладение получателями социальных услуг доступным и безопасным для здоровья комплексом физических упражнений в целях его систематического выполнения для укрепления их здоровья</w:t>
            </w:r>
          </w:p>
        </w:tc>
      </w:tr>
      <w:tr w:rsidR="00BC2945" w:rsidRPr="003D4969" w:rsidTr="006B7277">
        <w:tc>
          <w:tcPr>
            <w:tcW w:w="773" w:type="dxa"/>
          </w:tcPr>
          <w:p w:rsidR="00BC2945" w:rsidRPr="003D4969" w:rsidRDefault="00BC2945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2.10.1</w:t>
            </w:r>
          </w:p>
        </w:tc>
        <w:tc>
          <w:tcPr>
            <w:tcW w:w="7047" w:type="dxa"/>
          </w:tcPr>
          <w:p w:rsidR="00BC2945" w:rsidRPr="003D4969" w:rsidRDefault="00BC2945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витаминотерапия, иммунотерапия </w:t>
            </w:r>
            <w:hyperlink w:anchor="Par10287" w:tooltip="&lt;*&gt; - при наличии лицензии на осуществление медицинской деятельности." w:history="1">
              <w:r w:rsidRPr="003D496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314" w:type="dxa"/>
          </w:tcPr>
          <w:p w:rsidR="00BC2945" w:rsidRPr="003D4969" w:rsidRDefault="00BC2945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проводится с целью насыщения принимаемой пищи витамином C, способствует укреплению здоровья</w:t>
            </w:r>
          </w:p>
        </w:tc>
      </w:tr>
      <w:tr w:rsidR="00BC2945" w:rsidRPr="003D4969" w:rsidTr="006B7277">
        <w:tc>
          <w:tcPr>
            <w:tcW w:w="773" w:type="dxa"/>
          </w:tcPr>
          <w:p w:rsidR="00BC2945" w:rsidRPr="003D4969" w:rsidRDefault="00BC2945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7047" w:type="dxa"/>
          </w:tcPr>
          <w:p w:rsidR="00BC2945" w:rsidRPr="003D4969" w:rsidRDefault="00BC2945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Консультирование по социально-медицинским вопросам (в том числе вопросам поддержания и сохранения здоровья получателей социальных услуг, проведения оздоровительных мероприятий)</w:t>
            </w:r>
          </w:p>
        </w:tc>
        <w:tc>
          <w:tcPr>
            <w:tcW w:w="7314" w:type="dxa"/>
          </w:tcPr>
          <w:p w:rsidR="00BC2945" w:rsidRPr="003D4969" w:rsidRDefault="008F691C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Консультирование по социально-медицинским вопросам должно обеспечивать оказание квалифицированной помощи получателям социальных услуг в правильном понимании и решении стоящих перед ними конкретных социально-медицинских проблем</w:t>
            </w:r>
          </w:p>
        </w:tc>
      </w:tr>
      <w:tr w:rsidR="00315A0B" w:rsidRPr="003D4969" w:rsidTr="006B7277">
        <w:tc>
          <w:tcPr>
            <w:tcW w:w="773" w:type="dxa"/>
          </w:tcPr>
          <w:p w:rsidR="00315A0B" w:rsidRPr="003D4969" w:rsidRDefault="00315A0B" w:rsidP="00F8629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47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Социально-психологические услуги</w:t>
            </w:r>
          </w:p>
        </w:tc>
        <w:tc>
          <w:tcPr>
            <w:tcW w:w="7314" w:type="dxa"/>
          </w:tcPr>
          <w:p w:rsidR="00315A0B" w:rsidRPr="003D4969" w:rsidRDefault="00315A0B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A0B" w:rsidRPr="003D4969" w:rsidTr="006B7277">
        <w:tc>
          <w:tcPr>
            <w:tcW w:w="773" w:type="dxa"/>
          </w:tcPr>
          <w:p w:rsidR="00315A0B" w:rsidRPr="003D4969" w:rsidRDefault="00315A0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</w:p>
        </w:tc>
        <w:tc>
          <w:tcPr>
            <w:tcW w:w="7047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  <w:tc>
          <w:tcPr>
            <w:tcW w:w="7314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Психологическая диагностика и обследование личности дает информацию для составления прогноза и разработки рекомендаций по проведению коррекционных мероприятий</w:t>
            </w:r>
          </w:p>
        </w:tc>
      </w:tr>
      <w:tr w:rsidR="00315A0B" w:rsidRPr="003D4969" w:rsidTr="006B7277">
        <w:tc>
          <w:tcPr>
            <w:tcW w:w="773" w:type="dxa"/>
          </w:tcPr>
          <w:p w:rsidR="00315A0B" w:rsidRPr="003D4969" w:rsidRDefault="00315A0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  <w:tc>
          <w:tcPr>
            <w:tcW w:w="7047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подготовка характеристик</w:t>
            </w:r>
          </w:p>
        </w:tc>
        <w:tc>
          <w:tcPr>
            <w:tcW w:w="7314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обеспечивает необходимой информацией для составления прогноза и разработки рекомендаций по проведению коррекционных мероприятий</w:t>
            </w:r>
          </w:p>
        </w:tc>
      </w:tr>
      <w:tr w:rsidR="00315A0B" w:rsidRPr="003D4969" w:rsidTr="006B7277">
        <w:tc>
          <w:tcPr>
            <w:tcW w:w="773" w:type="dxa"/>
          </w:tcPr>
          <w:p w:rsidR="00315A0B" w:rsidRPr="003D4969" w:rsidRDefault="00315A0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3.2.1</w:t>
            </w:r>
          </w:p>
        </w:tc>
        <w:tc>
          <w:tcPr>
            <w:tcW w:w="7047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консультация психолога</w:t>
            </w:r>
          </w:p>
        </w:tc>
        <w:tc>
          <w:tcPr>
            <w:tcW w:w="7314" w:type="dxa"/>
          </w:tcPr>
          <w:p w:rsidR="00315A0B" w:rsidRPr="003D4969" w:rsidRDefault="00315A0B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Социально-психологическое консультирование должно на </w:t>
            </w: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основе</w:t>
            </w:r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полученной от получателя социальных услуг информации и обсуждения с ним возникших социально-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психологических проблем помочь ему раскрыть и мобилизовать внутренние ресурсы и решить эти проблемы</w:t>
            </w:r>
          </w:p>
        </w:tc>
      </w:tr>
      <w:tr w:rsidR="00315A0B" w:rsidRPr="003D4969" w:rsidTr="006B7277">
        <w:tc>
          <w:tcPr>
            <w:tcW w:w="773" w:type="dxa"/>
          </w:tcPr>
          <w:p w:rsidR="00315A0B" w:rsidRPr="003D4969" w:rsidRDefault="00315A0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3.3.1</w:t>
            </w:r>
          </w:p>
        </w:tc>
        <w:tc>
          <w:tcPr>
            <w:tcW w:w="7047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психокоррекционное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занятие (индивидуальное)</w:t>
            </w:r>
          </w:p>
        </w:tc>
        <w:tc>
          <w:tcPr>
            <w:tcW w:w="7314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Психокоррекция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, как активное психологическое воздействие, должна обеспечивать формирование у детей позитивного образа семьи, представлений о семейной системе и внутрисемейных взаимоотношениях, а также формирование мотивации ребенка на проживание в замещающей семье</w:t>
            </w:r>
          </w:p>
        </w:tc>
      </w:tr>
      <w:tr w:rsidR="00315A0B" w:rsidRPr="003D4969" w:rsidTr="006B7277">
        <w:tc>
          <w:tcPr>
            <w:tcW w:w="773" w:type="dxa"/>
          </w:tcPr>
          <w:p w:rsidR="00315A0B" w:rsidRPr="003D4969" w:rsidRDefault="00315A0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047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Психологический тренинг</w:t>
            </w:r>
          </w:p>
        </w:tc>
        <w:tc>
          <w:tcPr>
            <w:tcW w:w="7314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Психологический тренинг обеспечивает снятие последствий психотравмирующих ситуаций, нервно-психической напряженности, повышение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стрессоустойчивости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, в первую очередь в сфере межличностных отношений и общения</w:t>
            </w:r>
          </w:p>
        </w:tc>
      </w:tr>
      <w:tr w:rsidR="00315A0B" w:rsidRPr="003D4969" w:rsidTr="006B7277">
        <w:tc>
          <w:tcPr>
            <w:tcW w:w="773" w:type="dxa"/>
          </w:tcPr>
          <w:p w:rsidR="00315A0B" w:rsidRPr="003D4969" w:rsidRDefault="00315A0B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047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Психологическая, в том числе экстренная, помощь</w:t>
            </w:r>
          </w:p>
        </w:tc>
        <w:tc>
          <w:tcPr>
            <w:tcW w:w="7314" w:type="dxa"/>
          </w:tcPr>
          <w:p w:rsidR="00315A0B" w:rsidRPr="003D4969" w:rsidRDefault="00315A0B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должна обеспечивать: психологическую помощь получателям социальных услуг, содействие в мобилизации их физических, духовных, личностных, интеллектуальных ресурсов для выхода из кризисного состояния, расширении у них диапазона приемлемых сре</w:t>
            </w: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я самостоятельного решения возникших проблем и преодоления трудностей, укреплении уверенности в себе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Социально-педагогические услуги</w:t>
            </w:r>
          </w:p>
        </w:tc>
        <w:tc>
          <w:tcPr>
            <w:tcW w:w="7314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1C0D" w:rsidRPr="003D4969" w:rsidTr="00A77AEA">
        <w:trPr>
          <w:trHeight w:val="1959"/>
        </w:trPr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4.1.1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организация и проведение культурно-развлекательной программы</w:t>
            </w:r>
          </w:p>
        </w:tc>
        <w:tc>
          <w:tcPr>
            <w:tcW w:w="7314" w:type="dxa"/>
          </w:tcPr>
          <w:p w:rsidR="00BA1C0D" w:rsidRPr="003D4969" w:rsidRDefault="00BA1C0D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досуга (праздники, экскурсии и другие культурные мероприятия), формирование позитивных интересов (в том числе в сфере досуга) должны быть направлены на удовлетворение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социокультурных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и духовных запросов получателей социальных услуг. Способствовать расширению общего и культурного кругозора, сферы общения, повышению творческой активности получателей социальных услуг, привлечению их к участию в праздниках, соревнованиях, к активной клубной и кружковой работе, к проведению других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культурно-досуговых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4.1.2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содействие в коллективном посещении театров, выставок, экскурсий, музеев, культурных мероприятий (приобретение билетов для группы из 5 человек)</w:t>
            </w:r>
          </w:p>
        </w:tc>
        <w:tc>
          <w:tcPr>
            <w:tcW w:w="7314" w:type="dxa"/>
          </w:tcPr>
          <w:p w:rsidR="00BA1C0D" w:rsidRPr="003D4969" w:rsidRDefault="00BA1C0D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досуга (праздники, экскурсии и другие культурные мероприятия), формирование позитивных интересов (в том числе в сфере досуга) должны быть направлены на удовлетворение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социокультурных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и духовных запросов получателей социальных услуг. Способствовать расширению общего и культурного кругозора, сферы общения, повышению творческой активности получателей социальных услуг, привлечению их к участию в праздниках, соревнованиях, к активной клубной и кружковой работе, к проведению других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культурно-досуговых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4.1.3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организация и проведение клубной и кружковой работы для формирования и развития позитивных интересов:</w:t>
            </w:r>
          </w:p>
        </w:tc>
        <w:tc>
          <w:tcPr>
            <w:tcW w:w="7314" w:type="dxa"/>
          </w:tcPr>
          <w:p w:rsidR="00BA1C0D" w:rsidRPr="003D4969" w:rsidRDefault="00BA1C0D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досуга (праздники, экскурсии и другие культурные мероприятия), формирование позитивных интересов (в том числе в сфере досуга) должны быть направлены на удовлетворение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социокультурных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и духовных запросов получателей социальных услуг. Способствовать расширению общего и культурного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кругозора, сферы общения, повышению творческой активности получателей социальных услуг, привлечению их к участию в праздниках, соревнованиях, к активной клубной и кружковой работе, к проведению других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культурно-досуговых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4.1.4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предоставление печатных изданий, настольных игр</w:t>
            </w:r>
          </w:p>
        </w:tc>
        <w:tc>
          <w:tcPr>
            <w:tcW w:w="7314" w:type="dxa"/>
          </w:tcPr>
          <w:p w:rsidR="00BA1C0D" w:rsidRPr="003D4969" w:rsidRDefault="00BA1C0D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Своевременная доставка во временное пользование газет, журналов, настольных игр с учетом пожеланий получателя социальных услуг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4.2.1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  <w:tc>
          <w:tcPr>
            <w:tcW w:w="7314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Социально-педагогическая диагностика (тестирование) - услуга, заключающаяся в выявлении и анализе индивидуальных особенностей личности получателя социальных услуг, влияющих на отклонения в его поведении.</w:t>
            </w:r>
          </w:p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Социально-педагогическая диагностика (тестирование) проводится с использованием современных приборов, аппаратуры, тестов и на основании всестороннего изучения личности, дает объективную оценку ее состояния для оказания в соответствии с установленным диагнозом эффективной педагогической помощи получателю социальных услуг, попавшему в кризисную или конфликтную ситуацию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4.2.2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коррекционное занятие (групповое)</w:t>
            </w:r>
          </w:p>
        </w:tc>
        <w:tc>
          <w:tcPr>
            <w:tcW w:w="7314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Социально-педагогическая коррекция - услуга, заключающаяся в педагогическом воздействии, направленном на формирование у детей позитивного образа семьи, представлений о семейной системе и внутрисемейных взаимоотношениях, а также формирование мотивации ребенка на проживание в замещающей семье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4.2.3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коррекционное занятие (индивидуальное)</w:t>
            </w:r>
          </w:p>
        </w:tc>
        <w:tc>
          <w:tcPr>
            <w:tcW w:w="7314" w:type="dxa"/>
          </w:tcPr>
          <w:p w:rsidR="00BA1C0D" w:rsidRPr="003D4969" w:rsidRDefault="00BA1C0D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Социально-педагогическая коррекция - услуга, заключающаяся в педагогическом воздействии, направленном на формирование у детей позитивного образа семьи, представлений о семейной системе и внутрисемейных взаимоотношениях, а также формирование мотивации ребенка на проживание в замещающей семье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4.2.4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занятие с логопедом (групповое)</w:t>
            </w:r>
          </w:p>
        </w:tc>
        <w:tc>
          <w:tcPr>
            <w:tcW w:w="7314" w:type="dxa"/>
          </w:tcPr>
          <w:p w:rsidR="00BA1C0D" w:rsidRPr="003D4969" w:rsidRDefault="00BA1C0D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Эмоционально благоприятная атмосфера развивающего познавательного пространства при предоставлении услуги дает возможность устанавливать деловой контакт между специалистом и получателем социальных услуг. Занятия формируют и корректируют процессы мышления, внимания, памяти, воображения, зрительно-моторной координации, речевой деятельности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4.2.5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занятие с логопедом (индивидуальное)</w:t>
            </w:r>
          </w:p>
        </w:tc>
        <w:tc>
          <w:tcPr>
            <w:tcW w:w="7314" w:type="dxa"/>
          </w:tcPr>
          <w:p w:rsidR="00BA1C0D" w:rsidRPr="003D4969" w:rsidRDefault="00BA1C0D" w:rsidP="00F8629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Эмоционально благоприятная атмосфера развивающего познавательного пространства при предоставлении услуги дает возможность устанавливать деловой контакт между специалистом и получателем социальных услуг. Занятия формируют и корректируют процессы мышления, внимания, памяти, воображения, зрительно-моторной координации, речевой деятельности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833F5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4.2.6</w:t>
            </w:r>
          </w:p>
        </w:tc>
        <w:tc>
          <w:tcPr>
            <w:tcW w:w="7047" w:type="dxa"/>
          </w:tcPr>
          <w:p w:rsidR="00BA1C0D" w:rsidRPr="003D4969" w:rsidRDefault="00BA1C0D" w:rsidP="00833F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музыкальное занятие (групповое)</w:t>
            </w:r>
          </w:p>
        </w:tc>
        <w:tc>
          <w:tcPr>
            <w:tcW w:w="7314" w:type="dxa"/>
          </w:tcPr>
          <w:p w:rsidR="00BA1C0D" w:rsidRPr="003D4969" w:rsidRDefault="00BA1C0D" w:rsidP="00833F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Услуга заключается в формировании знаний, умений, навыков, которые ребенок не может усвоить самостоятельно, в коррекции неадекватных форм поведения, в развитии музыкальных способностей, навыков и умений, в т.ч. тестировании для определения направлений развития музыкальных способностей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833F5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4.2.7</w:t>
            </w:r>
          </w:p>
        </w:tc>
        <w:tc>
          <w:tcPr>
            <w:tcW w:w="7047" w:type="dxa"/>
          </w:tcPr>
          <w:p w:rsidR="00BA1C0D" w:rsidRPr="003D4969" w:rsidRDefault="00BA1C0D" w:rsidP="00833F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- оказание помощи в приготовлении домашнего задания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школьной программе</w:t>
            </w:r>
          </w:p>
        </w:tc>
        <w:tc>
          <w:tcPr>
            <w:tcW w:w="7314" w:type="dxa"/>
          </w:tcPr>
          <w:p w:rsidR="00BA1C0D" w:rsidRPr="003D4969" w:rsidRDefault="00BA1C0D" w:rsidP="00833F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Своевременная, систематическая организация получения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содействия в получении образовательных услуг воспитанниками в соответствии с их возрастом и уровнем развития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833F5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4.2.8</w:t>
            </w:r>
          </w:p>
        </w:tc>
        <w:tc>
          <w:tcPr>
            <w:tcW w:w="7047" w:type="dxa"/>
          </w:tcPr>
          <w:p w:rsidR="00BA1C0D" w:rsidRPr="003D4969" w:rsidRDefault="00BA1C0D" w:rsidP="00833F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консультация педагога</w:t>
            </w:r>
          </w:p>
        </w:tc>
        <w:tc>
          <w:tcPr>
            <w:tcW w:w="7314" w:type="dxa"/>
          </w:tcPr>
          <w:p w:rsidR="00BA1C0D" w:rsidRPr="003D4969" w:rsidRDefault="00BA1C0D" w:rsidP="00833F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Социально-педагогическое консультирование - услуга, заключающаяся в получении информации от родителей получателя социальных услуг о его проблемах и обсуждении с ними этих проблем для раскрытия и мобилизации получателем социальных услуг внутренних ресурсов и последующего решения социально-педагогических проблем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Содействие в организации обучения, определении оптимальной формы обучения (в том числе сбор документов, необходимых для приема в образовательную организацию)</w:t>
            </w:r>
          </w:p>
        </w:tc>
        <w:tc>
          <w:tcPr>
            <w:tcW w:w="7314" w:type="dxa"/>
          </w:tcPr>
          <w:p w:rsidR="00BA1C0D" w:rsidRPr="003D4969" w:rsidRDefault="00BA1C0D" w:rsidP="00833F5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формы обучения несовершеннолетних, нуждающихся в социальной реабилитации, и оказание им практической помощи в организации обучения с учетом степени их социально-педагогической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дезадаптации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, уровня знаний, физического и психического состояния. Определение формы обучения несовершеннолетних, нуждающихся в социальной реабилитации, и оказание им практической помощи в организации обучения с учетом степени их социально-педагогической </w:t>
            </w:r>
            <w:proofErr w:type="spell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дезадаптации</w:t>
            </w:r>
            <w:proofErr w:type="spell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, уровня знаний, физического и психического состояния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BA1C0D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7047" w:type="dxa"/>
          </w:tcPr>
          <w:p w:rsidR="00BA1C0D" w:rsidRPr="003D4969" w:rsidRDefault="00BA1C0D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Содействие в восстановлении утраченных контактов и связей с семьей, внутри семьи</w:t>
            </w:r>
          </w:p>
        </w:tc>
        <w:tc>
          <w:tcPr>
            <w:tcW w:w="7314" w:type="dxa"/>
          </w:tcPr>
          <w:p w:rsidR="00BA1C0D" w:rsidRPr="003D4969" w:rsidRDefault="00BA1C0D" w:rsidP="00833F5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Своевременная и профессиональная подготовка и направление в соответствующие инстанции писем, запросов и других документов, необходимых для оказания помощи</w:t>
            </w:r>
          </w:p>
        </w:tc>
      </w:tr>
      <w:tr w:rsidR="00BA1C0D" w:rsidRPr="003D4969" w:rsidTr="006B7277">
        <w:tc>
          <w:tcPr>
            <w:tcW w:w="773" w:type="dxa"/>
          </w:tcPr>
          <w:p w:rsidR="00BA1C0D" w:rsidRPr="003D4969" w:rsidRDefault="005A244F" w:rsidP="00833F55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47" w:type="dxa"/>
          </w:tcPr>
          <w:p w:rsidR="00BA1C0D" w:rsidRPr="003D4969" w:rsidRDefault="00BA1C0D" w:rsidP="00833F5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Социально-правовые услуги</w:t>
            </w:r>
          </w:p>
        </w:tc>
        <w:tc>
          <w:tcPr>
            <w:tcW w:w="7314" w:type="dxa"/>
          </w:tcPr>
          <w:p w:rsidR="00BA1C0D" w:rsidRPr="003D4969" w:rsidRDefault="00BA1C0D" w:rsidP="00833F5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3C7" w:rsidRPr="003D4969" w:rsidTr="006B7277">
        <w:tc>
          <w:tcPr>
            <w:tcW w:w="773" w:type="dxa"/>
          </w:tcPr>
          <w:p w:rsidR="00CF53C7" w:rsidRPr="003D4969" w:rsidRDefault="00CF53C7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7047" w:type="dxa"/>
          </w:tcPr>
          <w:p w:rsidR="00CF53C7" w:rsidRPr="003D4969" w:rsidRDefault="00CF53C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Оказание помощи в оформлении и восстановлении документов получателей социальных услуг</w:t>
            </w:r>
          </w:p>
        </w:tc>
        <w:tc>
          <w:tcPr>
            <w:tcW w:w="7314" w:type="dxa"/>
          </w:tcPr>
          <w:p w:rsidR="00CF53C7" w:rsidRPr="003D4969" w:rsidRDefault="00CF53C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помощи в оформлении и восстановлении документов получателей услуги должно обеспечивать разъяснение получателям социальных услуг содержание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необходимых документов в зависимости от их предназначения, изложение и написание (при необходимости) текста документов или заполнение форменных бланков, написание сопроводительных писем</w:t>
            </w:r>
          </w:p>
        </w:tc>
      </w:tr>
      <w:tr w:rsidR="00CF53C7" w:rsidRPr="003D4969" w:rsidTr="006B7277">
        <w:tc>
          <w:tcPr>
            <w:tcW w:w="773" w:type="dxa"/>
          </w:tcPr>
          <w:p w:rsidR="00CF53C7" w:rsidRPr="003D4969" w:rsidRDefault="00CF53C7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47" w:type="dxa"/>
          </w:tcPr>
          <w:p w:rsidR="00CF53C7" w:rsidRPr="003D4969" w:rsidRDefault="00CF53C7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Оказание помощи в получении юридических услуг (в том числе консультирование):</w:t>
            </w:r>
          </w:p>
        </w:tc>
        <w:tc>
          <w:tcPr>
            <w:tcW w:w="7314" w:type="dxa"/>
          </w:tcPr>
          <w:p w:rsidR="00CF53C7" w:rsidRPr="003D4969" w:rsidRDefault="00CF53C7" w:rsidP="00833F5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помощи в получении юридических услуг, в том числе защите прав и законных интересов, должно обеспечивать разъяснение сути и </w:t>
            </w: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состояния</w:t>
            </w:r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интересующих получателя социальных услуг проблем, определять предполагаемые пути их решения и осуществлять практические меры: содействие в подготовке и направлении в соответствующие инстанции необходимых документов, личное обращение в указанные инстанции, если в этом возникает необходимость, контроль за прохождением документов и т.д.</w:t>
            </w:r>
          </w:p>
        </w:tc>
      </w:tr>
      <w:tr w:rsidR="00CF53C7" w:rsidRPr="003D4969" w:rsidTr="006B7277">
        <w:tc>
          <w:tcPr>
            <w:tcW w:w="773" w:type="dxa"/>
          </w:tcPr>
          <w:p w:rsidR="00CF53C7" w:rsidRPr="003D4969" w:rsidRDefault="00CF53C7" w:rsidP="00833F55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5.3 </w:t>
            </w:r>
          </w:p>
        </w:tc>
        <w:tc>
          <w:tcPr>
            <w:tcW w:w="7047" w:type="dxa"/>
          </w:tcPr>
          <w:p w:rsidR="00CF53C7" w:rsidRPr="003D4969" w:rsidRDefault="00CF53C7" w:rsidP="00833F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Услуги по защите прав и законных интересов получателей социальных услуг в установленном законодательством порядке (в том числе подготовка документов, представительство для защиты прав и интересов в суде, иных государственных органах и организациях)</w:t>
            </w:r>
          </w:p>
        </w:tc>
        <w:tc>
          <w:tcPr>
            <w:tcW w:w="7314" w:type="dxa"/>
          </w:tcPr>
          <w:p w:rsidR="00CF53C7" w:rsidRPr="003D4969" w:rsidRDefault="00426A4D" w:rsidP="00833F5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должно обеспечивать разъяснение сути и </w:t>
            </w:r>
            <w:proofErr w:type="gramStart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состояния</w:t>
            </w:r>
            <w:proofErr w:type="gramEnd"/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 интересующих получателя социальных услуг проблем, определять предполагаемые пути их решения и осуществлять практические меры: содействие в подготовке и направлении в соответствующие инстанции необходимых документов, личное обращение в указанные инстанции необходимых документов, личное обращение в указанные инстанции, если в этом возникает необходимость, контроль за прохождением документов и т.д.</w:t>
            </w:r>
          </w:p>
        </w:tc>
      </w:tr>
      <w:tr w:rsidR="00685111" w:rsidRPr="003D4969" w:rsidTr="006B7277">
        <w:tc>
          <w:tcPr>
            <w:tcW w:w="773" w:type="dxa"/>
          </w:tcPr>
          <w:p w:rsidR="00685111" w:rsidRPr="003D4969" w:rsidRDefault="00685111" w:rsidP="00833F55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47" w:type="dxa"/>
          </w:tcPr>
          <w:p w:rsidR="00685111" w:rsidRPr="003D4969" w:rsidRDefault="00685111" w:rsidP="00833F5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Обучение навыкам самообслуживания, поведения в быту и общественных местах, пользованию социальными инфраструктурами, транспортом:</w:t>
            </w:r>
          </w:p>
        </w:tc>
        <w:tc>
          <w:tcPr>
            <w:tcW w:w="7314" w:type="dxa"/>
          </w:tcPr>
          <w:p w:rsidR="00685111" w:rsidRPr="003D4969" w:rsidRDefault="00685111" w:rsidP="00833F5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111" w:rsidRPr="003D4969" w:rsidTr="006B7277">
        <w:tc>
          <w:tcPr>
            <w:tcW w:w="773" w:type="dxa"/>
          </w:tcPr>
          <w:p w:rsidR="00685111" w:rsidRPr="003D4969" w:rsidRDefault="00685111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.2.1</w:t>
            </w:r>
          </w:p>
        </w:tc>
        <w:tc>
          <w:tcPr>
            <w:tcW w:w="7047" w:type="dxa"/>
          </w:tcPr>
          <w:p w:rsidR="00685111" w:rsidRPr="003D4969" w:rsidRDefault="00685111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индивидуальное занятие</w:t>
            </w:r>
          </w:p>
        </w:tc>
        <w:tc>
          <w:tcPr>
            <w:tcW w:w="7314" w:type="dxa"/>
          </w:tcPr>
          <w:p w:rsidR="00685111" w:rsidRPr="003D4969" w:rsidRDefault="00685111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навыкам поведения в быту и общественных 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местах должно обеспечивать социальную реабилитацию получателей социальных услуг, повышение их интеллектуального уровня и адаптацию к сложившимся условиям жизни и быта</w:t>
            </w:r>
          </w:p>
        </w:tc>
      </w:tr>
      <w:tr w:rsidR="00685111" w:rsidRPr="003D4969" w:rsidTr="006B7277">
        <w:tc>
          <w:tcPr>
            <w:tcW w:w="773" w:type="dxa"/>
          </w:tcPr>
          <w:p w:rsidR="00685111" w:rsidRPr="003D4969" w:rsidRDefault="00685111" w:rsidP="00F86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.2.2</w:t>
            </w:r>
          </w:p>
        </w:tc>
        <w:tc>
          <w:tcPr>
            <w:tcW w:w="7047" w:type="dxa"/>
          </w:tcPr>
          <w:p w:rsidR="00685111" w:rsidRPr="003D4969" w:rsidRDefault="00685111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- групповое занятие</w:t>
            </w:r>
          </w:p>
        </w:tc>
        <w:tc>
          <w:tcPr>
            <w:tcW w:w="7314" w:type="dxa"/>
          </w:tcPr>
          <w:p w:rsidR="00685111" w:rsidRPr="003D4969" w:rsidRDefault="00685111" w:rsidP="00F862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969">
              <w:rPr>
                <w:rFonts w:ascii="Times New Roman" w:hAnsi="Times New Roman" w:cs="Times New Roman"/>
                <w:sz w:val="28"/>
                <w:szCs w:val="28"/>
              </w:rPr>
              <w:t>Обучение навыкам поведения в быту и общественных местах должно обеспечивать социальную реабилитацию получателей социальных услуг, повышение их интеллектуального уровня и адаптацию к сложившимся условиям жизни и быта</w:t>
            </w:r>
          </w:p>
        </w:tc>
      </w:tr>
    </w:tbl>
    <w:p w:rsidR="00BC2945" w:rsidRPr="003D4969" w:rsidRDefault="00BC2945">
      <w:pPr>
        <w:rPr>
          <w:rFonts w:ascii="Times New Roman" w:hAnsi="Times New Roman" w:cs="Times New Roman"/>
          <w:sz w:val="28"/>
          <w:szCs w:val="28"/>
        </w:rPr>
      </w:pPr>
    </w:p>
    <w:p w:rsidR="004E5543" w:rsidRPr="003D4969" w:rsidRDefault="004E5543">
      <w:pPr>
        <w:rPr>
          <w:rFonts w:ascii="Times New Roman" w:hAnsi="Times New Roman" w:cs="Times New Roman"/>
          <w:sz w:val="28"/>
          <w:szCs w:val="28"/>
        </w:rPr>
      </w:pPr>
    </w:p>
    <w:p w:rsidR="00EC3DAF" w:rsidRPr="003D4969" w:rsidRDefault="00EC3DAF">
      <w:pPr>
        <w:rPr>
          <w:rFonts w:ascii="Times New Roman" w:hAnsi="Times New Roman" w:cs="Times New Roman"/>
          <w:sz w:val="28"/>
          <w:szCs w:val="28"/>
        </w:rPr>
      </w:pPr>
    </w:p>
    <w:sectPr w:rsidR="00EC3DAF" w:rsidRPr="003D4969" w:rsidSect="00EC3D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3DAF"/>
    <w:rsid w:val="00000A38"/>
    <w:rsid w:val="0000525F"/>
    <w:rsid w:val="000140DD"/>
    <w:rsid w:val="00024270"/>
    <w:rsid w:val="00047BC5"/>
    <w:rsid w:val="0005529E"/>
    <w:rsid w:val="0009496D"/>
    <w:rsid w:val="000973B8"/>
    <w:rsid w:val="000D399B"/>
    <w:rsid w:val="000D3AEF"/>
    <w:rsid w:val="000D4956"/>
    <w:rsid w:val="000E59A3"/>
    <w:rsid w:val="000F06AB"/>
    <w:rsid w:val="000F09DC"/>
    <w:rsid w:val="000F1323"/>
    <w:rsid w:val="001033B3"/>
    <w:rsid w:val="00122CAC"/>
    <w:rsid w:val="001867FF"/>
    <w:rsid w:val="001D79CA"/>
    <w:rsid w:val="001E40B7"/>
    <w:rsid w:val="00202B87"/>
    <w:rsid w:val="002165B1"/>
    <w:rsid w:val="00216880"/>
    <w:rsid w:val="002171AF"/>
    <w:rsid w:val="00223E28"/>
    <w:rsid w:val="002313C0"/>
    <w:rsid w:val="00251ED9"/>
    <w:rsid w:val="00260B6B"/>
    <w:rsid w:val="00266DD5"/>
    <w:rsid w:val="00271521"/>
    <w:rsid w:val="002B2D6B"/>
    <w:rsid w:val="002E3A44"/>
    <w:rsid w:val="002F59EF"/>
    <w:rsid w:val="00315A0B"/>
    <w:rsid w:val="00317D8D"/>
    <w:rsid w:val="00346A4A"/>
    <w:rsid w:val="003710EE"/>
    <w:rsid w:val="00392761"/>
    <w:rsid w:val="003D4969"/>
    <w:rsid w:val="003D66FD"/>
    <w:rsid w:val="003F724D"/>
    <w:rsid w:val="00420C25"/>
    <w:rsid w:val="00426A4D"/>
    <w:rsid w:val="00433194"/>
    <w:rsid w:val="00436591"/>
    <w:rsid w:val="00441C34"/>
    <w:rsid w:val="00443FCD"/>
    <w:rsid w:val="004451C4"/>
    <w:rsid w:val="004563E4"/>
    <w:rsid w:val="00457A4B"/>
    <w:rsid w:val="00461444"/>
    <w:rsid w:val="00462A46"/>
    <w:rsid w:val="004720DD"/>
    <w:rsid w:val="00486BC1"/>
    <w:rsid w:val="004944C5"/>
    <w:rsid w:val="004953D7"/>
    <w:rsid w:val="0049720F"/>
    <w:rsid w:val="004E5543"/>
    <w:rsid w:val="004F29AE"/>
    <w:rsid w:val="004F3F62"/>
    <w:rsid w:val="0053195A"/>
    <w:rsid w:val="00552DEB"/>
    <w:rsid w:val="00563CF6"/>
    <w:rsid w:val="005859E9"/>
    <w:rsid w:val="005A244F"/>
    <w:rsid w:val="005D1290"/>
    <w:rsid w:val="005D6CA6"/>
    <w:rsid w:val="005E64C1"/>
    <w:rsid w:val="005F5A95"/>
    <w:rsid w:val="00613DEC"/>
    <w:rsid w:val="006175F2"/>
    <w:rsid w:val="006237ED"/>
    <w:rsid w:val="00633F9D"/>
    <w:rsid w:val="006411B3"/>
    <w:rsid w:val="00660FD0"/>
    <w:rsid w:val="00671F65"/>
    <w:rsid w:val="006779AC"/>
    <w:rsid w:val="00685111"/>
    <w:rsid w:val="00697DE7"/>
    <w:rsid w:val="006B7277"/>
    <w:rsid w:val="006C3424"/>
    <w:rsid w:val="006F2D17"/>
    <w:rsid w:val="00714D83"/>
    <w:rsid w:val="007B3E61"/>
    <w:rsid w:val="007F1808"/>
    <w:rsid w:val="008038B6"/>
    <w:rsid w:val="00814828"/>
    <w:rsid w:val="0081713C"/>
    <w:rsid w:val="00833F55"/>
    <w:rsid w:val="0084128B"/>
    <w:rsid w:val="008449B6"/>
    <w:rsid w:val="00846F76"/>
    <w:rsid w:val="008540F3"/>
    <w:rsid w:val="008609C3"/>
    <w:rsid w:val="008769DD"/>
    <w:rsid w:val="008774EB"/>
    <w:rsid w:val="008A4580"/>
    <w:rsid w:val="008A6B7D"/>
    <w:rsid w:val="008F4832"/>
    <w:rsid w:val="008F691C"/>
    <w:rsid w:val="0090483C"/>
    <w:rsid w:val="00925DBF"/>
    <w:rsid w:val="0092620A"/>
    <w:rsid w:val="00931A06"/>
    <w:rsid w:val="0095336C"/>
    <w:rsid w:val="009676F6"/>
    <w:rsid w:val="009948E4"/>
    <w:rsid w:val="009B4264"/>
    <w:rsid w:val="009C2661"/>
    <w:rsid w:val="009D2C09"/>
    <w:rsid w:val="00A21639"/>
    <w:rsid w:val="00A32274"/>
    <w:rsid w:val="00A36F96"/>
    <w:rsid w:val="00A374A3"/>
    <w:rsid w:val="00A47729"/>
    <w:rsid w:val="00A67E5A"/>
    <w:rsid w:val="00A77AEA"/>
    <w:rsid w:val="00A84DF2"/>
    <w:rsid w:val="00A868E2"/>
    <w:rsid w:val="00AD22F1"/>
    <w:rsid w:val="00B122DD"/>
    <w:rsid w:val="00B178E9"/>
    <w:rsid w:val="00B37A2D"/>
    <w:rsid w:val="00B77B34"/>
    <w:rsid w:val="00BA1C0D"/>
    <w:rsid w:val="00BA591E"/>
    <w:rsid w:val="00BC2945"/>
    <w:rsid w:val="00BD1867"/>
    <w:rsid w:val="00BE52ED"/>
    <w:rsid w:val="00C04939"/>
    <w:rsid w:val="00C05343"/>
    <w:rsid w:val="00C55ED8"/>
    <w:rsid w:val="00C83AC0"/>
    <w:rsid w:val="00C87513"/>
    <w:rsid w:val="00C91BE7"/>
    <w:rsid w:val="00CA5366"/>
    <w:rsid w:val="00CC048E"/>
    <w:rsid w:val="00CD48E4"/>
    <w:rsid w:val="00CF0B99"/>
    <w:rsid w:val="00CF53C7"/>
    <w:rsid w:val="00CF6A6D"/>
    <w:rsid w:val="00D056D8"/>
    <w:rsid w:val="00D13737"/>
    <w:rsid w:val="00D155BA"/>
    <w:rsid w:val="00D23134"/>
    <w:rsid w:val="00D3411E"/>
    <w:rsid w:val="00D37558"/>
    <w:rsid w:val="00D4553E"/>
    <w:rsid w:val="00D8716A"/>
    <w:rsid w:val="00DD38FA"/>
    <w:rsid w:val="00DE154E"/>
    <w:rsid w:val="00E178AA"/>
    <w:rsid w:val="00E326AD"/>
    <w:rsid w:val="00E402AE"/>
    <w:rsid w:val="00E81896"/>
    <w:rsid w:val="00E836D4"/>
    <w:rsid w:val="00EB7303"/>
    <w:rsid w:val="00EC3DAF"/>
    <w:rsid w:val="00EE5A98"/>
    <w:rsid w:val="00F43670"/>
    <w:rsid w:val="00F66885"/>
    <w:rsid w:val="00F736A6"/>
    <w:rsid w:val="00F8302B"/>
    <w:rsid w:val="00FA564A"/>
    <w:rsid w:val="00FE2C45"/>
    <w:rsid w:val="00FE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D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C3D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5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51E051DDDFBD9638D70188AA6B7896C356CBE0EF424AA77B7AC36A1221BF74847F00CDDD3E95D2EMFJ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16</Pages>
  <Words>3667</Words>
  <Characters>20903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kab6</dc:creator>
  <cp:keywords/>
  <dc:description/>
  <cp:lastModifiedBy>kab6</cp:lastModifiedBy>
  <cp:revision>35</cp:revision>
  <dcterms:created xsi:type="dcterms:W3CDTF">2019-05-21T04:44:00Z</dcterms:created>
  <dcterms:modified xsi:type="dcterms:W3CDTF">2019-05-21T06:41:00Z</dcterms:modified>
</cp:coreProperties>
</file>